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95" w:rsidRDefault="00667095" w:rsidP="00667095">
      <w:pPr>
        <w:rPr>
          <w:b/>
          <w:sz w:val="22"/>
          <w:szCs w:val="22"/>
        </w:rPr>
      </w:pPr>
      <w:r w:rsidRPr="00A302A7">
        <w:rPr>
          <w:b/>
          <w:sz w:val="22"/>
          <w:szCs w:val="22"/>
        </w:rPr>
        <w:t>Преподаватель</w:t>
      </w:r>
      <w:r w:rsidR="001249DF">
        <w:rPr>
          <w:b/>
          <w:sz w:val="22"/>
          <w:szCs w:val="22"/>
        </w:rPr>
        <w:t xml:space="preserve"> Захарчук А.А.</w:t>
      </w:r>
    </w:p>
    <w:p w:rsidR="00667095" w:rsidRDefault="00667095" w:rsidP="00667095">
      <w:pPr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7603" w:type="dxa"/>
        <w:tblInd w:w="5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1"/>
        <w:gridCol w:w="3072"/>
      </w:tblGrid>
      <w:tr w:rsidR="00667095" w:rsidRPr="00A302A7" w:rsidTr="00907A8B">
        <w:trPr>
          <w:trHeight w:hRule="exact" w:val="367"/>
        </w:trPr>
        <w:tc>
          <w:tcPr>
            <w:tcW w:w="4531" w:type="dxa"/>
            <w:vAlign w:val="center"/>
          </w:tcPr>
          <w:p w:rsidR="00667095" w:rsidRPr="00A302A7" w:rsidRDefault="00667095" w:rsidP="00744CE1">
            <w:pPr>
              <w:spacing w:line="360" w:lineRule="auto"/>
              <w:ind w:hanging="28"/>
              <w:rPr>
                <w:b/>
              </w:rPr>
            </w:pPr>
            <w:r>
              <w:rPr>
                <w:b/>
                <w:sz w:val="22"/>
                <w:szCs w:val="22"/>
              </w:rPr>
              <w:t>учебная</w:t>
            </w:r>
            <w:r w:rsidRPr="00A302A7">
              <w:rPr>
                <w:b/>
                <w:sz w:val="22"/>
                <w:szCs w:val="22"/>
              </w:rPr>
              <w:t xml:space="preserve"> дисциплин</w:t>
            </w: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3072" w:type="dxa"/>
            <w:vAlign w:val="center"/>
          </w:tcPr>
          <w:p w:rsidR="00667095" w:rsidRPr="00A302A7" w:rsidRDefault="001249DF" w:rsidP="00744CE1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t xml:space="preserve">Сольфеджио </w:t>
            </w:r>
          </w:p>
        </w:tc>
      </w:tr>
      <w:tr w:rsidR="00667095" w:rsidRPr="00A302A7" w:rsidTr="00907A8B">
        <w:trPr>
          <w:trHeight w:hRule="exact" w:val="1547"/>
        </w:trPr>
        <w:tc>
          <w:tcPr>
            <w:tcW w:w="4531" w:type="dxa"/>
            <w:vAlign w:val="center"/>
          </w:tcPr>
          <w:p w:rsidR="00667095" w:rsidRPr="00A302A7" w:rsidRDefault="00667095" w:rsidP="00744CE1">
            <w:pPr>
              <w:spacing w:line="360" w:lineRule="auto"/>
              <w:rPr>
                <w:b/>
              </w:rPr>
            </w:pPr>
            <w:r w:rsidRPr="00A302A7">
              <w:rPr>
                <w:b/>
                <w:sz w:val="22"/>
                <w:szCs w:val="22"/>
              </w:rPr>
              <w:t>для специальности</w:t>
            </w:r>
          </w:p>
        </w:tc>
        <w:tc>
          <w:tcPr>
            <w:tcW w:w="3072" w:type="dxa"/>
            <w:vAlign w:val="center"/>
          </w:tcPr>
          <w:p w:rsidR="00667095" w:rsidRDefault="001249DF" w:rsidP="00744CE1">
            <w:pPr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br/>
            </w:r>
            <w:r w:rsidR="00667095">
              <w:rPr>
                <w:b/>
                <w:iCs/>
                <w:sz w:val="22"/>
                <w:szCs w:val="22"/>
              </w:rPr>
              <w:t xml:space="preserve">53.02.06   Хоровое </w:t>
            </w:r>
            <w:proofErr w:type="spellStart"/>
            <w:r w:rsidR="00667095">
              <w:rPr>
                <w:b/>
                <w:iCs/>
                <w:sz w:val="22"/>
                <w:szCs w:val="22"/>
              </w:rPr>
              <w:t>дирижирование</w:t>
            </w:r>
            <w:proofErr w:type="spellEnd"/>
            <w:r w:rsidR="00667095">
              <w:rPr>
                <w:b/>
                <w:iCs/>
                <w:sz w:val="22"/>
                <w:szCs w:val="22"/>
              </w:rPr>
              <w:t xml:space="preserve"> </w:t>
            </w:r>
          </w:p>
          <w:p w:rsidR="00667095" w:rsidRPr="00A302A7" w:rsidRDefault="00667095" w:rsidP="00744CE1">
            <w:pPr>
              <w:rPr>
                <w:b/>
                <w:iCs/>
              </w:rPr>
            </w:pPr>
          </w:p>
        </w:tc>
      </w:tr>
      <w:tr w:rsidR="00C3320F" w:rsidRPr="00A302A7" w:rsidTr="00907A8B">
        <w:trPr>
          <w:trHeight w:hRule="exact" w:val="424"/>
        </w:trPr>
        <w:tc>
          <w:tcPr>
            <w:tcW w:w="4531" w:type="dxa"/>
            <w:vAlign w:val="center"/>
          </w:tcPr>
          <w:p w:rsidR="00C3320F" w:rsidRDefault="00C3320F" w:rsidP="00744CE1">
            <w:pPr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Курс</w:t>
            </w:r>
          </w:p>
        </w:tc>
        <w:tc>
          <w:tcPr>
            <w:tcW w:w="3072" w:type="dxa"/>
            <w:vAlign w:val="center"/>
          </w:tcPr>
          <w:p w:rsidR="00C3320F" w:rsidRDefault="00C3320F" w:rsidP="00744CE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1249DF" w:rsidRPr="00A302A7" w:rsidTr="00907A8B">
        <w:trPr>
          <w:trHeight w:hRule="exact" w:val="424"/>
        </w:trPr>
        <w:tc>
          <w:tcPr>
            <w:tcW w:w="4531" w:type="dxa"/>
            <w:vAlign w:val="center"/>
          </w:tcPr>
          <w:p w:rsidR="001249DF" w:rsidRPr="00A302A7" w:rsidRDefault="001249DF" w:rsidP="00744CE1">
            <w:pPr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Дата занятия:</w:t>
            </w:r>
          </w:p>
        </w:tc>
        <w:tc>
          <w:tcPr>
            <w:tcW w:w="3072" w:type="dxa"/>
            <w:vMerge w:val="restart"/>
            <w:vAlign w:val="center"/>
          </w:tcPr>
          <w:p w:rsidR="008A3312" w:rsidRDefault="008A3312" w:rsidP="00907A8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04.05.2020 - 1 группа</w:t>
            </w:r>
          </w:p>
          <w:p w:rsidR="001249DF" w:rsidRDefault="008A3312" w:rsidP="00907A8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08.05.2020 - </w:t>
            </w:r>
            <w:r w:rsidR="001249DF">
              <w:rPr>
                <w:b/>
                <w:sz w:val="22"/>
                <w:szCs w:val="22"/>
              </w:rPr>
              <w:t>2 группа</w:t>
            </w:r>
          </w:p>
        </w:tc>
      </w:tr>
      <w:tr w:rsidR="001249DF" w:rsidRPr="00A302A7" w:rsidTr="00907A8B">
        <w:trPr>
          <w:trHeight w:hRule="exact" w:val="424"/>
        </w:trPr>
        <w:tc>
          <w:tcPr>
            <w:tcW w:w="4531" w:type="dxa"/>
            <w:vAlign w:val="center"/>
          </w:tcPr>
          <w:p w:rsidR="001249DF" w:rsidRDefault="001249DF" w:rsidP="00744CE1">
            <w:pPr>
              <w:spacing w:line="360" w:lineRule="auto"/>
              <w:rPr>
                <w:b/>
              </w:rPr>
            </w:pPr>
          </w:p>
        </w:tc>
        <w:tc>
          <w:tcPr>
            <w:tcW w:w="3072" w:type="dxa"/>
            <w:vMerge/>
            <w:vAlign w:val="center"/>
          </w:tcPr>
          <w:p w:rsidR="001249DF" w:rsidRDefault="001249DF" w:rsidP="00744CE1">
            <w:pPr>
              <w:rPr>
                <w:b/>
              </w:rPr>
            </w:pPr>
          </w:p>
        </w:tc>
      </w:tr>
    </w:tbl>
    <w:p w:rsidR="00667095" w:rsidRDefault="00744CE1" w:rsidP="00667095">
      <w:pPr>
        <w:shd w:val="clear" w:color="auto" w:fill="FFFFFF"/>
        <w:spacing w:line="630" w:lineRule="atLeast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 w:type="textWrapping" w:clear="all"/>
      </w:r>
    </w:p>
    <w:p w:rsidR="008A3312" w:rsidRDefault="00667095" w:rsidP="006178A1">
      <w:pPr>
        <w:shd w:val="clear" w:color="auto" w:fill="FFFFFF"/>
        <w:spacing w:line="276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Тема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65D8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Разрешение </w:t>
      </w:r>
      <w:r w:rsidR="00E65D8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="00E65D87" w:rsidRPr="00E65D8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 w:rsidR="00E65D8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и его обращений в мажоре и миноре.</w:t>
      </w:r>
      <w:r w:rsidR="003A49D4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DC7F73" w:rsidRPr="009064F5" w:rsidRDefault="008A3312" w:rsidP="006178A1">
      <w:pPr>
        <w:shd w:val="clear" w:color="auto" w:fill="FFFFFF"/>
        <w:spacing w:line="276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Характерные интервалы, тритоны. Размер 6/8.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  <w:t>Повторение пройденного материала.</w:t>
      </w:r>
      <w:r w:rsidR="008D5D64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DC7F73" w:rsidRPr="00DC7F73" w:rsidRDefault="00DC7F73" w:rsidP="00DC7F73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171DD2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Задание №1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1A1E5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Построить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и разрешить двумя способами в </w:t>
      </w:r>
      <w:r w:rsidR="00110B15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A</w:t>
      </w:r>
      <w:r w:rsidR="00110B15" w:rsidRPr="00110B15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spellStart"/>
      <w:r w:rsidR="00110B15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dur</w:t>
      </w:r>
      <w:proofErr w:type="spellEnd"/>
      <w:r w:rsidRPr="00744CE1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Pr="00744CE1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и его обращения. Отдельно играть на фортепиано, потом петь (без поддержки фортепиано, опираясь на внутренний слух, только проверяя спетые аккорды) полученные разрешения. (К высылаемому письменному заданию необходимо прикрепить </w:t>
      </w:r>
      <w:proofErr w:type="spellStart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71DD2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с игрой и пением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  <w:t xml:space="preserve">Вспомним правило разрешения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Pr="00744CE1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 xml:space="preserve">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в Т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5/3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1A1E53" w:rsidRPr="00110B15" w:rsidRDefault="00110B15" w:rsidP="00E65D87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  <w:lang w:val="en-US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E65D87"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о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правилу креста - через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D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  <w:lang w:val="en-US"/>
        </w:rPr>
        <w:t>7</w:t>
      </w:r>
    </w:p>
    <w:p w:rsidR="00AA1E50" w:rsidRDefault="00AA1E50" w:rsidP="00E65D87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AA1E50" w:rsidRDefault="00AA1E50" w:rsidP="00E65D87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1905266" cy="1333686"/>
            <wp:effectExtent l="19050" t="0" r="0" b="0"/>
            <wp:docPr id="2" name="Рисунок 0" descr="muzshok.by-urok-solfedzhio-24-septakkord-2-stupeni-yego-obrashcheniya-i-razresheniya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zshok.by-urok-solfedzhio-24-septakkord-2-stupeni-yego-obrashcheniya-i-razresheniya-3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133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E50" w:rsidRDefault="00AA1E50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AA1E50" w:rsidRPr="00C63062" w:rsidRDefault="00AA1E50" w:rsidP="00C63062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DC7F7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2.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A1E5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II7 разрешается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непосредственно в тоническое трезвучие</w:t>
      </w:r>
      <w:r w:rsidR="00C630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A1E50" w:rsidRPr="00AA1E50" w:rsidRDefault="00AA1E50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является диссонирующим аккордом, в котором неустойчивые ступени </w:t>
      </w:r>
      <w:proofErr w:type="spellStart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разреваются</w:t>
      </w:r>
      <w:proofErr w:type="spellEnd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по </w:t>
      </w:r>
      <w:r w:rsidRPr="00AA1E50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  <w:t>правилу тяготения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!!! в устойчивые звуки тонического трезвучия (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AA1E50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I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IV</w:t>
      </w:r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AA1E50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III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VI</w:t>
      </w:r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AA1E50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V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VII</w:t>
      </w:r>
      <w:r w:rsidRPr="00AA1E5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AA1E50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I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BC2989" w:rsidRPr="00317B47" w:rsidRDefault="00BC2989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</w:pPr>
    </w:p>
    <w:p w:rsidR="00C63062" w:rsidRDefault="006E5A0D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b w:val="0"/>
          <w:color w:val="333333"/>
          <w:sz w:val="28"/>
          <w:szCs w:val="28"/>
          <w:bdr w:val="none" w:sz="0" w:space="0" w:color="auto" w:frame="1"/>
        </w:rPr>
      </w:pPr>
      <w:r w:rsidRPr="00B0066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Задание №2.</w:t>
      </w:r>
      <w:r w:rsidR="009064F5">
        <w:rPr>
          <w:rStyle w:val="a5"/>
          <w:color w:val="333333"/>
          <w:sz w:val="28"/>
          <w:szCs w:val="28"/>
          <w:bdr w:val="none" w:sz="0" w:space="0" w:color="auto" w:frame="1"/>
        </w:rPr>
        <w:t xml:space="preserve"> </w:t>
      </w:r>
      <w:r w:rsidR="00C63062" w:rsidRPr="00C63062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Построить в тональности </w:t>
      </w:r>
      <w:proofErr w:type="spellStart"/>
      <w:r w:rsidR="00C63062" w:rsidRPr="00C63062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A-dur</w:t>
      </w:r>
      <w:proofErr w:type="spellEnd"/>
      <w:r w:rsidR="00C63062" w:rsidRPr="00C63062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следующую гармоническую цепочку (в положении примы с басом на двух нотных станах). </w:t>
      </w:r>
      <w:r w:rsidR="004D3058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Отдельно играть на фортепиано, потом петь (без поддержки фортепиано, опираясь на </w:t>
      </w:r>
      <w:r w:rsidR="004D3058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lastRenderedPageBreak/>
        <w:t>внутренний слух, только проверяя спетые аккорды) полученные разрешения.</w:t>
      </w:r>
      <w:r w:rsidR="00C63062" w:rsidRPr="00C63062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(К высылаемому заданию необходимо прикрепить </w:t>
      </w:r>
      <w:proofErr w:type="spellStart"/>
      <w:r w:rsidR="00C63062" w:rsidRPr="00C63062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аудиофайл</w:t>
      </w:r>
      <w:proofErr w:type="spellEnd"/>
      <w:r w:rsidR="00C63062" w:rsidRPr="00C63062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).</w:t>
      </w:r>
    </w:p>
    <w:p w:rsidR="00317B47" w:rsidRDefault="00B870BB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T</w:t>
      </w:r>
      <w:r w:rsidRPr="003F565D"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5/3</w:t>
      </w:r>
      <w:r w:rsidRPr="003F565D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S</w:t>
      </w:r>
      <w:r w:rsidRPr="003F565D"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6</w:t>
      </w:r>
      <w:r>
        <w:rPr>
          <w:rStyle w:val="a5"/>
          <w:color w:val="333333"/>
          <w:sz w:val="28"/>
          <w:szCs w:val="28"/>
          <w:bdr w:val="none" w:sz="0" w:space="0" w:color="auto" w:frame="1"/>
          <w:vertAlign w:val="superscript"/>
        </w:rPr>
        <w:t>г</w:t>
      </w:r>
      <w:r w:rsidRPr="003F565D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II</w:t>
      </w:r>
      <w:r w:rsidRPr="003F565D"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3F565D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D</w:t>
      </w:r>
      <w:r w:rsidRPr="003F565D"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6/5</w:t>
      </w:r>
      <w:r w:rsidRPr="003F565D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T</w:t>
      </w:r>
      <w:r w:rsidRPr="003F565D"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5/3</w:t>
      </w:r>
      <w:r w:rsidR="000F19EA" w:rsidRPr="003F565D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</w:t>
      </w:r>
      <w:r w:rsidR="003F565D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VI</w:t>
      </w:r>
      <w:r w:rsidR="003F565D" w:rsidRPr="003F565D"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5/3</w:t>
      </w:r>
      <w:r w:rsidR="003F565D" w:rsidRPr="003F565D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</w:t>
      </w:r>
      <w:r w:rsidR="003F565D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S</w:t>
      </w:r>
      <w:r w:rsidR="003F565D" w:rsidRPr="003F565D"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6</w:t>
      </w:r>
      <w:r w:rsidR="003F565D" w:rsidRPr="003F565D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</w:t>
      </w:r>
      <w:r w:rsidR="003F565D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II</w:t>
      </w:r>
      <w:r w:rsidR="003F565D" w:rsidRPr="003F565D"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4/3</w:t>
      </w:r>
      <w:r w:rsidR="003F565D" w:rsidRPr="003F565D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</w:t>
      </w:r>
      <w:r w:rsidR="003F565D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D</w:t>
      </w:r>
      <w:r w:rsidR="003F565D"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7</w:t>
      </w:r>
      <w:r w:rsidR="003F565D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-T</w:t>
      </w:r>
      <w:r w:rsidR="003F565D"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5/3</w:t>
      </w:r>
      <w:r w:rsidR="006E5A0D" w:rsidRPr="003F565D">
        <w:rPr>
          <w:rStyle w:val="a5"/>
          <w:b w:val="0"/>
          <w:color w:val="333333"/>
          <w:sz w:val="28"/>
          <w:szCs w:val="28"/>
          <w:bdr w:val="none" w:sz="0" w:space="0" w:color="auto" w:frame="1"/>
          <w:lang w:val="en-US"/>
        </w:rPr>
        <w:br/>
      </w:r>
    </w:p>
    <w:p w:rsidR="0081123E" w:rsidRDefault="006E5A0D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Задание</w:t>
      </w:r>
      <w:r w:rsidRPr="00317B4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№3.</w:t>
      </w:r>
      <w:r w:rsidR="0081123E" w:rsidRPr="00317B4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1123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Построить и разрешить </w:t>
      </w:r>
      <w:r w:rsidR="00317B4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от звука "</w:t>
      </w:r>
      <w:r w:rsidR="00317B4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d</w:t>
      </w:r>
      <w:r w:rsidR="00317B4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" вверх тритон Ув4 и разрешить во все возможные тональности</w:t>
      </w:r>
      <w:r w:rsidR="002E21F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E21F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письменному заданию необходимо прикрепить </w:t>
      </w:r>
      <w:proofErr w:type="spellStart"/>
      <w:r w:rsidR="002E21F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2E21F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с пением </w:t>
      </w:r>
      <w:r w:rsidR="00077F4F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тритонов </w:t>
      </w:r>
      <w:r w:rsidR="002E21F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и разрешением).</w:t>
      </w:r>
    </w:p>
    <w:p w:rsidR="00317B47" w:rsidRDefault="00317B47" w:rsidP="00317B47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sz w:val="28"/>
          <w:szCs w:val="28"/>
        </w:rPr>
        <w:t xml:space="preserve">Задание № 4.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Построить и разрешить от звука "</w:t>
      </w:r>
      <w:proofErr w:type="spellStart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es</w:t>
      </w:r>
      <w:proofErr w:type="spellEnd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" тритон Ум4 и разрешить во все возможные тональности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письменному заданию необходимо прикрепить </w:t>
      </w:r>
      <w:proofErr w:type="spellStart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с пением </w:t>
      </w:r>
      <w:r w:rsidR="00077F4F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тритонов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и разрешением).</w:t>
      </w:r>
    </w:p>
    <w:p w:rsidR="00317B47" w:rsidRPr="00587589" w:rsidRDefault="00317B47" w:rsidP="00587589">
      <w:pPr>
        <w:pStyle w:val="a4"/>
        <w:shd w:val="clear" w:color="auto" w:fill="FFFFFF"/>
        <w:spacing w:line="276" w:lineRule="auto"/>
        <w:jc w:val="both"/>
        <w:textAlignment w:val="baseline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Задание № </w:t>
      </w:r>
      <w:r w:rsidRPr="00587589">
        <w:rPr>
          <w:b/>
          <w:color w:val="333333"/>
          <w:sz w:val="28"/>
          <w:szCs w:val="28"/>
        </w:rPr>
        <w:t>5</w:t>
      </w:r>
      <w:r>
        <w:rPr>
          <w:b/>
          <w:color w:val="333333"/>
          <w:sz w:val="28"/>
          <w:szCs w:val="28"/>
        </w:rPr>
        <w:t>.</w:t>
      </w:r>
      <w:r w:rsidRPr="00587589">
        <w:rPr>
          <w:b/>
          <w:color w:val="333333"/>
          <w:sz w:val="28"/>
          <w:szCs w:val="28"/>
        </w:rPr>
        <w:t xml:space="preserve"> </w:t>
      </w:r>
      <w:r w:rsidR="00587589" w:rsidRPr="00587589">
        <w:rPr>
          <w:b/>
          <w:color w:val="333333"/>
          <w:sz w:val="28"/>
          <w:szCs w:val="28"/>
        </w:rPr>
        <w:t xml:space="preserve">Работа с ритмическими партитурами (триоли). </w:t>
      </w:r>
      <w:r w:rsidR="008B5536">
        <w:rPr>
          <w:b/>
          <w:color w:val="333333"/>
          <w:sz w:val="28"/>
          <w:szCs w:val="28"/>
          <w:lang w:val="en-US"/>
        </w:rPr>
        <w:br/>
      </w:r>
      <w:proofErr w:type="spellStart"/>
      <w:r w:rsidR="008B5536">
        <w:rPr>
          <w:color w:val="333333"/>
          <w:sz w:val="28"/>
          <w:szCs w:val="28"/>
        </w:rPr>
        <w:t>Берак</w:t>
      </w:r>
      <w:proofErr w:type="spellEnd"/>
      <w:r w:rsidR="008B5536">
        <w:rPr>
          <w:color w:val="333333"/>
          <w:sz w:val="28"/>
          <w:szCs w:val="28"/>
        </w:rPr>
        <w:t xml:space="preserve">. Школа ритма. </w:t>
      </w:r>
      <w:proofErr w:type="spellStart"/>
      <w:r w:rsidR="008B5536">
        <w:rPr>
          <w:color w:val="333333"/>
          <w:sz w:val="28"/>
          <w:szCs w:val="28"/>
        </w:rPr>
        <w:t>Дву</w:t>
      </w:r>
      <w:r w:rsidR="00587589" w:rsidRPr="00587589">
        <w:rPr>
          <w:color w:val="333333"/>
          <w:sz w:val="28"/>
          <w:szCs w:val="28"/>
        </w:rPr>
        <w:t>хдольность</w:t>
      </w:r>
      <w:proofErr w:type="spellEnd"/>
      <w:r w:rsidR="00587589" w:rsidRPr="00587589">
        <w:rPr>
          <w:color w:val="333333"/>
          <w:sz w:val="28"/>
          <w:szCs w:val="28"/>
        </w:rPr>
        <w:t xml:space="preserve"> № </w:t>
      </w:r>
      <w:r w:rsidR="008B5536">
        <w:rPr>
          <w:color w:val="333333"/>
          <w:sz w:val="28"/>
          <w:szCs w:val="28"/>
        </w:rPr>
        <w:t>111-113.</w:t>
      </w:r>
    </w:p>
    <w:p w:rsidR="00294D1B" w:rsidRDefault="00294D1B" w:rsidP="00294D1B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</w:pPr>
      <w:r w:rsidRPr="003D4A34">
        <w:rPr>
          <w:sz w:val="28"/>
          <w:szCs w:val="28"/>
        </w:rPr>
        <w:t xml:space="preserve">Учебные материалы: </w:t>
      </w:r>
    </w:p>
    <w:p w:rsidR="00FD1CA9" w:rsidRDefault="00C77591" w:rsidP="00667095">
      <w:pPr>
        <w:tabs>
          <w:tab w:val="center" w:pos="4677"/>
        </w:tabs>
        <w:spacing w:line="276" w:lineRule="auto"/>
        <w:jc w:val="both"/>
        <w:rPr>
          <w:color w:val="333333"/>
          <w:sz w:val="28"/>
          <w:szCs w:val="28"/>
        </w:rPr>
      </w:pPr>
      <w:proofErr w:type="spellStart"/>
      <w:r w:rsidRPr="00C77591">
        <w:rPr>
          <w:color w:val="333333"/>
          <w:sz w:val="28"/>
          <w:szCs w:val="28"/>
        </w:rPr>
        <w:t>Берак</w:t>
      </w:r>
      <w:proofErr w:type="spellEnd"/>
      <w:r w:rsidRPr="00C77591">
        <w:rPr>
          <w:color w:val="333333"/>
          <w:sz w:val="28"/>
          <w:szCs w:val="28"/>
        </w:rPr>
        <w:t xml:space="preserve"> О.Л. Школа ритма.: </w:t>
      </w:r>
      <w:proofErr w:type="spellStart"/>
      <w:r w:rsidRPr="00C77591">
        <w:rPr>
          <w:color w:val="333333"/>
          <w:sz w:val="28"/>
          <w:szCs w:val="28"/>
        </w:rPr>
        <w:t>Учеб.</w:t>
      </w:r>
      <w:r w:rsidR="00077F4F">
        <w:rPr>
          <w:color w:val="333333"/>
          <w:sz w:val="28"/>
          <w:szCs w:val="28"/>
        </w:rPr>
        <w:t>пособие</w:t>
      </w:r>
      <w:proofErr w:type="spellEnd"/>
      <w:r w:rsidR="00077F4F">
        <w:rPr>
          <w:color w:val="333333"/>
          <w:sz w:val="28"/>
          <w:szCs w:val="28"/>
        </w:rPr>
        <w:t xml:space="preserve"> по сольфеджио - Ч.1: </w:t>
      </w:r>
      <w:proofErr w:type="spellStart"/>
      <w:r w:rsidR="00077F4F">
        <w:rPr>
          <w:color w:val="333333"/>
          <w:sz w:val="28"/>
          <w:szCs w:val="28"/>
        </w:rPr>
        <w:t>Дву</w:t>
      </w:r>
      <w:r w:rsidRPr="00C77591">
        <w:rPr>
          <w:color w:val="333333"/>
          <w:sz w:val="28"/>
          <w:szCs w:val="28"/>
        </w:rPr>
        <w:t>хдольность</w:t>
      </w:r>
      <w:proofErr w:type="spellEnd"/>
      <w:r w:rsidRPr="00C77591">
        <w:rPr>
          <w:color w:val="333333"/>
          <w:sz w:val="28"/>
          <w:szCs w:val="28"/>
        </w:rPr>
        <w:t xml:space="preserve">. М.: Изд. РАМ им. </w:t>
      </w:r>
      <w:proofErr w:type="spellStart"/>
      <w:r w:rsidRPr="00C77591">
        <w:rPr>
          <w:color w:val="333333"/>
          <w:sz w:val="28"/>
          <w:szCs w:val="28"/>
        </w:rPr>
        <w:t>Гнесиных</w:t>
      </w:r>
      <w:proofErr w:type="spellEnd"/>
      <w:r w:rsidRPr="00C77591">
        <w:rPr>
          <w:color w:val="333333"/>
          <w:sz w:val="28"/>
          <w:szCs w:val="28"/>
        </w:rPr>
        <w:t xml:space="preserve"> , 2003 - 32 с., нот.</w:t>
      </w:r>
    </w:p>
    <w:p w:rsidR="00C77591" w:rsidRDefault="00C77591" w:rsidP="00667095">
      <w:pPr>
        <w:tabs>
          <w:tab w:val="center" w:pos="4677"/>
        </w:tabs>
        <w:spacing w:line="276" w:lineRule="auto"/>
        <w:jc w:val="both"/>
        <w:rPr>
          <w:b/>
          <w:sz w:val="28"/>
        </w:rPr>
      </w:pPr>
    </w:p>
    <w:p w:rsidR="00667095" w:rsidRDefault="00667095" w:rsidP="00667095">
      <w:pPr>
        <w:tabs>
          <w:tab w:val="center" w:pos="4677"/>
        </w:tabs>
        <w:spacing w:line="276" w:lineRule="auto"/>
        <w:jc w:val="both"/>
        <w:rPr>
          <w:b/>
          <w:sz w:val="28"/>
        </w:rPr>
      </w:pPr>
      <w:r w:rsidRPr="00C144B3">
        <w:rPr>
          <w:b/>
          <w:sz w:val="28"/>
        </w:rPr>
        <w:t>Внеаудиторная работа студе</w:t>
      </w:r>
      <w:r w:rsidR="00BC7C22">
        <w:rPr>
          <w:b/>
          <w:sz w:val="28"/>
        </w:rPr>
        <w:t>нтов, домашнее задание.</w:t>
      </w:r>
    </w:p>
    <w:p w:rsidR="00077F4F" w:rsidRDefault="00A272D7" w:rsidP="00077F4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sz w:val="28"/>
          <w:szCs w:val="28"/>
        </w:rPr>
        <w:t xml:space="preserve">1. </w:t>
      </w:r>
      <w:r w:rsidR="00077F4F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В тональности </w:t>
      </w:r>
      <w:r w:rsidR="00077F4F">
        <w:rPr>
          <w:rStyle w:val="a5"/>
          <w:b w:val="0"/>
          <w:color w:val="333333"/>
          <w:sz w:val="28"/>
          <w:szCs w:val="28"/>
          <w:bdr w:val="none" w:sz="0" w:space="0" w:color="auto" w:frame="1"/>
          <w:lang w:val="en-US"/>
        </w:rPr>
        <w:t>As</w:t>
      </w:r>
      <w:r w:rsidR="00077F4F" w:rsidRPr="00077F4F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-</w:t>
      </w:r>
      <w:proofErr w:type="spellStart"/>
      <w:r w:rsidR="00077F4F">
        <w:rPr>
          <w:rStyle w:val="a5"/>
          <w:b w:val="0"/>
          <w:color w:val="333333"/>
          <w:sz w:val="28"/>
          <w:szCs w:val="28"/>
          <w:bdr w:val="none" w:sz="0" w:space="0" w:color="auto" w:frame="1"/>
          <w:lang w:val="en-US"/>
        </w:rPr>
        <w:t>dur</w:t>
      </w:r>
      <w:proofErr w:type="spellEnd"/>
      <w:r w:rsidR="00077F4F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найти и разрешить все характерные интервалы. </w:t>
      </w:r>
      <w:r w:rsidR="00077F4F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письменному заданию необходимо прикрепить </w:t>
      </w:r>
      <w:proofErr w:type="spellStart"/>
      <w:r w:rsidR="00077F4F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077F4F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с пением характерных интервалов и разрешением).</w:t>
      </w:r>
    </w:p>
    <w:p w:rsidR="00A819B3" w:rsidRPr="00077F4F" w:rsidRDefault="00A819B3" w:rsidP="00A819B3"/>
    <w:p w:rsidR="00440901" w:rsidRDefault="00D07493" w:rsidP="00440901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3</w:t>
      </w:r>
      <w:r w:rsidR="00440901">
        <w:rPr>
          <w:b/>
          <w:color w:val="333333"/>
          <w:sz w:val="28"/>
          <w:szCs w:val="28"/>
        </w:rPr>
        <w:t>.</w:t>
      </w:r>
      <w:r w:rsidR="00440901">
        <w:rPr>
          <w:color w:val="333333"/>
          <w:sz w:val="28"/>
          <w:szCs w:val="28"/>
        </w:rPr>
        <w:t xml:space="preserve"> Драгомиров. Учебник по сольфеджио</w:t>
      </w:r>
      <w:r w:rsidR="004E0E32" w:rsidRPr="00F20424">
        <w:rPr>
          <w:color w:val="333333"/>
          <w:sz w:val="28"/>
          <w:szCs w:val="28"/>
        </w:rPr>
        <w:t xml:space="preserve"> (</w:t>
      </w:r>
      <w:proofErr w:type="spellStart"/>
      <w:r w:rsidR="004E0E32" w:rsidRPr="00F20424">
        <w:rPr>
          <w:color w:val="333333"/>
          <w:sz w:val="28"/>
          <w:szCs w:val="28"/>
        </w:rPr>
        <w:t>одноголосие</w:t>
      </w:r>
      <w:proofErr w:type="spellEnd"/>
      <w:r w:rsidR="004E0E32" w:rsidRPr="00F20424">
        <w:rPr>
          <w:color w:val="333333"/>
          <w:sz w:val="28"/>
          <w:szCs w:val="28"/>
        </w:rPr>
        <w:t>) №</w:t>
      </w:r>
      <w:r w:rsidR="006F40BF">
        <w:rPr>
          <w:color w:val="333333"/>
          <w:sz w:val="28"/>
          <w:szCs w:val="28"/>
        </w:rPr>
        <w:t xml:space="preserve"> 215</w:t>
      </w:r>
      <w:r w:rsidR="00440901">
        <w:rPr>
          <w:color w:val="333333"/>
          <w:sz w:val="28"/>
          <w:szCs w:val="28"/>
        </w:rPr>
        <w:t xml:space="preserve">. Настроиться на тональность: определить тональность (если лад минорный, определить вид), спеть гамму (если минор - 3 вида), главные трезвучия  и </w:t>
      </w:r>
      <w:r w:rsidR="00440901">
        <w:rPr>
          <w:color w:val="333333"/>
          <w:sz w:val="28"/>
          <w:szCs w:val="28"/>
          <w:lang w:val="en-US"/>
        </w:rPr>
        <w:t>D</w:t>
      </w:r>
      <w:r w:rsidR="00440901">
        <w:rPr>
          <w:color w:val="333333"/>
          <w:sz w:val="28"/>
          <w:szCs w:val="28"/>
          <w:vertAlign w:val="subscript"/>
        </w:rPr>
        <w:t xml:space="preserve">7 </w:t>
      </w:r>
      <w:r w:rsidR="00440901">
        <w:rPr>
          <w:color w:val="333333"/>
          <w:sz w:val="28"/>
          <w:szCs w:val="28"/>
        </w:rPr>
        <w:t xml:space="preserve">с разрешением в тонику (Полный оборот - </w:t>
      </w:r>
      <w:r w:rsidR="00440901">
        <w:rPr>
          <w:color w:val="333333"/>
          <w:sz w:val="28"/>
          <w:szCs w:val="28"/>
          <w:lang w:val="en-US"/>
        </w:rPr>
        <w:t>T</w:t>
      </w:r>
      <w:r w:rsidR="00440901" w:rsidRPr="00634F76">
        <w:rPr>
          <w:color w:val="333333"/>
          <w:sz w:val="28"/>
          <w:szCs w:val="28"/>
        </w:rPr>
        <w:t>-</w:t>
      </w:r>
      <w:r w:rsidR="00440901">
        <w:rPr>
          <w:color w:val="333333"/>
          <w:sz w:val="28"/>
          <w:szCs w:val="28"/>
          <w:lang w:val="en-US"/>
        </w:rPr>
        <w:t>S</w:t>
      </w:r>
      <w:r w:rsidR="00440901" w:rsidRPr="00634F76">
        <w:rPr>
          <w:color w:val="333333"/>
          <w:sz w:val="28"/>
          <w:szCs w:val="28"/>
        </w:rPr>
        <w:t xml:space="preserve">- </w:t>
      </w:r>
      <w:r w:rsidR="00440901">
        <w:rPr>
          <w:color w:val="333333"/>
          <w:sz w:val="28"/>
          <w:szCs w:val="28"/>
          <w:lang w:val="en-US"/>
        </w:rPr>
        <w:t>D</w:t>
      </w:r>
      <w:r w:rsidR="00440901">
        <w:rPr>
          <w:color w:val="333333"/>
          <w:sz w:val="28"/>
          <w:szCs w:val="28"/>
          <w:vertAlign w:val="subscript"/>
        </w:rPr>
        <w:t>7</w:t>
      </w:r>
      <w:r w:rsidR="00440901" w:rsidRPr="00634F76">
        <w:rPr>
          <w:color w:val="333333"/>
          <w:sz w:val="28"/>
          <w:szCs w:val="28"/>
          <w:vertAlign w:val="subscript"/>
        </w:rPr>
        <w:t xml:space="preserve"> </w:t>
      </w:r>
      <w:r w:rsidR="00440901" w:rsidRPr="00634F76">
        <w:rPr>
          <w:color w:val="333333"/>
          <w:sz w:val="28"/>
          <w:szCs w:val="28"/>
        </w:rPr>
        <w:t xml:space="preserve">- </w:t>
      </w:r>
      <w:r w:rsidR="00440901">
        <w:rPr>
          <w:color w:val="333333"/>
          <w:sz w:val="28"/>
          <w:szCs w:val="28"/>
          <w:lang w:val="en-US"/>
        </w:rPr>
        <w:t>T</w:t>
      </w:r>
      <w:r w:rsidR="00440901" w:rsidRPr="00634F76">
        <w:rPr>
          <w:color w:val="333333"/>
          <w:sz w:val="28"/>
          <w:szCs w:val="28"/>
        </w:rPr>
        <w:t>)</w:t>
      </w:r>
      <w:r w:rsidR="00440901">
        <w:rPr>
          <w:color w:val="333333"/>
          <w:sz w:val="28"/>
          <w:szCs w:val="28"/>
        </w:rPr>
        <w:t xml:space="preserve">. </w:t>
      </w:r>
    </w:p>
    <w:p w:rsidR="00294D1B" w:rsidRPr="0030188B" w:rsidRDefault="00440901" w:rsidP="00440901">
      <w:pPr>
        <w:tabs>
          <w:tab w:val="center" w:pos="4677"/>
        </w:tabs>
        <w:spacing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Петь сольфеджио с тактированием.</w:t>
      </w:r>
      <w:r w:rsidR="0030188B" w:rsidRPr="0030188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заданию необходимо прикрепить </w:t>
      </w:r>
      <w:proofErr w:type="spellStart"/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  <w:r w:rsidR="00FD1CA9" w:rsidRPr="006E49A8">
        <w:rPr>
          <w:color w:val="333333"/>
          <w:sz w:val="28"/>
          <w:szCs w:val="28"/>
        </w:rPr>
        <w:br/>
      </w:r>
    </w:p>
    <w:p w:rsidR="00E05444" w:rsidRDefault="004C7337" w:rsidP="00364766">
      <w:pPr>
        <w:tabs>
          <w:tab w:val="center" w:pos="4677"/>
        </w:tabs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Подготовить </w:t>
      </w:r>
      <w:r w:rsidR="00BC7C22">
        <w:rPr>
          <w:sz w:val="28"/>
          <w:szCs w:val="22"/>
        </w:rPr>
        <w:t xml:space="preserve">задание </w:t>
      </w:r>
      <w:r w:rsidR="00553887">
        <w:rPr>
          <w:sz w:val="28"/>
          <w:szCs w:val="22"/>
        </w:rPr>
        <w:t>до 11</w:t>
      </w:r>
      <w:r w:rsidR="008A2969">
        <w:rPr>
          <w:sz w:val="28"/>
          <w:szCs w:val="22"/>
        </w:rPr>
        <w:t>.05</w:t>
      </w:r>
      <w:r w:rsidR="00364766">
        <w:rPr>
          <w:sz w:val="28"/>
          <w:szCs w:val="22"/>
        </w:rPr>
        <w:t>.2020г. до 17.00</w:t>
      </w:r>
    </w:p>
    <w:p w:rsidR="00294D1B" w:rsidRPr="00D96391" w:rsidRDefault="00E05444" w:rsidP="00294D1B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2"/>
        </w:rPr>
        <w:br/>
      </w:r>
      <w:r w:rsidR="00294D1B">
        <w:rPr>
          <w:sz w:val="28"/>
          <w:szCs w:val="22"/>
        </w:rPr>
        <w:t xml:space="preserve">Способ передачи: дистанционно, через старосту группы на электронную почту </w:t>
      </w:r>
      <w:proofErr w:type="spellStart"/>
      <w:r w:rsidR="00D96391" w:rsidRPr="00D96391">
        <w:rPr>
          <w:sz w:val="28"/>
          <w:szCs w:val="28"/>
          <w:lang w:val="en-US"/>
        </w:rPr>
        <w:t>ana</w:t>
      </w:r>
      <w:proofErr w:type="spellEnd"/>
      <w:r w:rsidR="00D96391" w:rsidRPr="00D96391">
        <w:rPr>
          <w:sz w:val="28"/>
          <w:szCs w:val="28"/>
        </w:rPr>
        <w:t>.</w:t>
      </w:r>
      <w:proofErr w:type="spellStart"/>
      <w:r w:rsidR="00D96391" w:rsidRPr="00D96391">
        <w:rPr>
          <w:sz w:val="28"/>
          <w:szCs w:val="28"/>
          <w:lang w:val="en-US"/>
        </w:rPr>
        <w:t>krasnopyorova</w:t>
      </w:r>
      <w:proofErr w:type="spellEnd"/>
      <w:r w:rsidR="00D96391" w:rsidRPr="00D96391">
        <w:rPr>
          <w:sz w:val="28"/>
          <w:szCs w:val="28"/>
        </w:rPr>
        <w:t>@</w:t>
      </w:r>
      <w:proofErr w:type="spellStart"/>
      <w:r w:rsidR="00D96391" w:rsidRPr="00D96391">
        <w:rPr>
          <w:sz w:val="28"/>
          <w:szCs w:val="28"/>
          <w:lang w:val="en-US"/>
        </w:rPr>
        <w:t>yandex</w:t>
      </w:r>
      <w:proofErr w:type="spellEnd"/>
      <w:r w:rsidR="00D96391" w:rsidRPr="00D96391">
        <w:rPr>
          <w:sz w:val="28"/>
          <w:szCs w:val="28"/>
        </w:rPr>
        <w:t>.</w:t>
      </w:r>
      <w:proofErr w:type="spellStart"/>
      <w:r w:rsidR="00D96391">
        <w:rPr>
          <w:sz w:val="28"/>
          <w:szCs w:val="28"/>
          <w:lang w:val="en-US"/>
        </w:rPr>
        <w:t>ru</w:t>
      </w:r>
      <w:proofErr w:type="spellEnd"/>
      <w:r w:rsidR="00364766">
        <w:rPr>
          <w:sz w:val="28"/>
          <w:szCs w:val="28"/>
        </w:rPr>
        <w:t xml:space="preserve"> или через </w:t>
      </w:r>
      <w:proofErr w:type="spellStart"/>
      <w:r w:rsidR="00364766">
        <w:rPr>
          <w:sz w:val="28"/>
          <w:szCs w:val="28"/>
        </w:rPr>
        <w:t>аккаунт</w:t>
      </w:r>
      <w:proofErr w:type="spellEnd"/>
      <w:r w:rsidR="00364766">
        <w:rPr>
          <w:sz w:val="28"/>
          <w:szCs w:val="28"/>
        </w:rPr>
        <w:t xml:space="preserve"> </w:t>
      </w:r>
      <w:proofErr w:type="spellStart"/>
      <w:r w:rsidR="00364766">
        <w:rPr>
          <w:sz w:val="28"/>
          <w:szCs w:val="28"/>
        </w:rPr>
        <w:t>Вконтакте</w:t>
      </w:r>
      <w:proofErr w:type="spellEnd"/>
      <w:r w:rsidR="00364766">
        <w:rPr>
          <w:sz w:val="28"/>
          <w:szCs w:val="28"/>
        </w:rPr>
        <w:t xml:space="preserve"> в личные сообщения.</w:t>
      </w:r>
      <w:r w:rsidR="00D96391" w:rsidRPr="00D96391">
        <w:rPr>
          <w:sz w:val="28"/>
          <w:szCs w:val="28"/>
        </w:rPr>
        <w:t xml:space="preserve"> </w:t>
      </w:r>
    </w:p>
    <w:sectPr w:rsidR="00294D1B" w:rsidRPr="00D96391" w:rsidSect="00423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7095"/>
    <w:rsid w:val="00036582"/>
    <w:rsid w:val="000426A9"/>
    <w:rsid w:val="000604E8"/>
    <w:rsid w:val="0007260A"/>
    <w:rsid w:val="00077F4F"/>
    <w:rsid w:val="000E6337"/>
    <w:rsid w:val="000F19EA"/>
    <w:rsid w:val="00110B15"/>
    <w:rsid w:val="001249DF"/>
    <w:rsid w:val="00143CB7"/>
    <w:rsid w:val="00171DD2"/>
    <w:rsid w:val="001A1E53"/>
    <w:rsid w:val="00294D1B"/>
    <w:rsid w:val="002E21F3"/>
    <w:rsid w:val="002E4626"/>
    <w:rsid w:val="0030188B"/>
    <w:rsid w:val="00311962"/>
    <w:rsid w:val="00315DF5"/>
    <w:rsid w:val="00317B47"/>
    <w:rsid w:val="00331B8C"/>
    <w:rsid w:val="0036173E"/>
    <w:rsid w:val="00364766"/>
    <w:rsid w:val="003A49D4"/>
    <w:rsid w:val="003F565D"/>
    <w:rsid w:val="00423C44"/>
    <w:rsid w:val="00440901"/>
    <w:rsid w:val="004850B0"/>
    <w:rsid w:val="004C7337"/>
    <w:rsid w:val="004D3058"/>
    <w:rsid w:val="004E0E32"/>
    <w:rsid w:val="004E48F5"/>
    <w:rsid w:val="004F421A"/>
    <w:rsid w:val="00502013"/>
    <w:rsid w:val="00553887"/>
    <w:rsid w:val="00557705"/>
    <w:rsid w:val="00560F78"/>
    <w:rsid w:val="00587589"/>
    <w:rsid w:val="005D1188"/>
    <w:rsid w:val="005F75EE"/>
    <w:rsid w:val="006178A1"/>
    <w:rsid w:val="00634F76"/>
    <w:rsid w:val="00667095"/>
    <w:rsid w:val="006D59B7"/>
    <w:rsid w:val="006E49A8"/>
    <w:rsid w:val="006E5A0D"/>
    <w:rsid w:val="006F40BF"/>
    <w:rsid w:val="00744CE1"/>
    <w:rsid w:val="00783B56"/>
    <w:rsid w:val="007B1384"/>
    <w:rsid w:val="007E1D80"/>
    <w:rsid w:val="0081123E"/>
    <w:rsid w:val="008456BE"/>
    <w:rsid w:val="008A2969"/>
    <w:rsid w:val="008A3312"/>
    <w:rsid w:val="008B5536"/>
    <w:rsid w:val="008D5D64"/>
    <w:rsid w:val="009064F5"/>
    <w:rsid w:val="00907A8B"/>
    <w:rsid w:val="009A0B03"/>
    <w:rsid w:val="009A679B"/>
    <w:rsid w:val="00A272D7"/>
    <w:rsid w:val="00A819B3"/>
    <w:rsid w:val="00A866DF"/>
    <w:rsid w:val="00AA1E50"/>
    <w:rsid w:val="00AB0A86"/>
    <w:rsid w:val="00B00660"/>
    <w:rsid w:val="00B2631F"/>
    <w:rsid w:val="00B870BB"/>
    <w:rsid w:val="00BC2989"/>
    <w:rsid w:val="00BC7C22"/>
    <w:rsid w:val="00C20557"/>
    <w:rsid w:val="00C3320F"/>
    <w:rsid w:val="00C53438"/>
    <w:rsid w:val="00C63062"/>
    <w:rsid w:val="00C77591"/>
    <w:rsid w:val="00C938FB"/>
    <w:rsid w:val="00CD476A"/>
    <w:rsid w:val="00D07493"/>
    <w:rsid w:val="00D37B35"/>
    <w:rsid w:val="00D96391"/>
    <w:rsid w:val="00DC7F73"/>
    <w:rsid w:val="00DE518D"/>
    <w:rsid w:val="00E05444"/>
    <w:rsid w:val="00E30BE3"/>
    <w:rsid w:val="00E65D87"/>
    <w:rsid w:val="00E830C4"/>
    <w:rsid w:val="00F20424"/>
    <w:rsid w:val="00F4508A"/>
    <w:rsid w:val="00FD1CA9"/>
    <w:rsid w:val="00FF4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2681E-7A83-4B56-ABEB-57445521F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42</cp:revision>
  <dcterms:created xsi:type="dcterms:W3CDTF">2020-04-09T21:47:00Z</dcterms:created>
  <dcterms:modified xsi:type="dcterms:W3CDTF">2020-04-25T09:01:00Z</dcterms:modified>
</cp:coreProperties>
</file>